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11/06/2026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MARCELO CRAVO MACHADO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95559329720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R$ 1.190,00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R$ 295,00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R$ 295,00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R$ 375,00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R$ 375,00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R$ 520,00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R$ 520,00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R$ 1.190,00</w:t>
      </w:r>
    </w:p>
    <w:p>
      <w:r>
        <w:rPr>
          <w:b/>
          <w:sz w:val="24"/>
          <w:szCs w:val="24"/>
        </w:rPr>
        <w:t xml:space="preserve">OBSERVACOES COMERCIAIS</w:t>
      </w:r>
    </w:p>
    <w:p>
      <w:r>
        <w:rPr>
          <w:sz w:val="20"/>
          <w:szCs w:val="20"/>
        </w:rPr>
        <w:t xml:space="preserve">DESCONTO DE 90,00 PEDIDO PAGO Á VISTA, AUTORIZADO POR FABRICIANO.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11/06/2026.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MARCELO CRAVO MACHADO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